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7F9" w:rsidRPr="00706658" w:rsidRDefault="00AF67F9" w:rsidP="00AF67F9">
      <w:pPr>
        <w:ind w:firstLine="851"/>
        <w:jc w:val="center"/>
        <w:rPr>
          <w:b/>
        </w:rPr>
      </w:pPr>
      <w:r w:rsidRPr="00706658">
        <w:rPr>
          <w:b/>
        </w:rPr>
        <w:t xml:space="preserve">ИЗВЕЩЕНИЕ </w:t>
      </w:r>
    </w:p>
    <w:p w:rsidR="008471D7" w:rsidRPr="00E048B7" w:rsidRDefault="008471D7" w:rsidP="008471D7">
      <w:pPr>
        <w:spacing w:line="240" w:lineRule="exact"/>
        <w:jc w:val="center"/>
        <w:rPr>
          <w:b/>
        </w:rPr>
      </w:pPr>
      <w:r>
        <w:rPr>
          <w:b/>
          <w:bCs/>
        </w:rPr>
        <w:t>торгов в электронной форме по приватизации муниципального имущества, находящегося в собственности Углегорского муниципального округа Сахалинской области,</w:t>
      </w:r>
      <w:r w:rsidRPr="00E048B7">
        <w:rPr>
          <w:sz w:val="28"/>
          <w:szCs w:val="28"/>
        </w:rPr>
        <w:t xml:space="preserve"> </w:t>
      </w:r>
      <w:r w:rsidRPr="00E048B7">
        <w:rPr>
          <w:b/>
        </w:rPr>
        <w:t xml:space="preserve">путем организации продажи </w:t>
      </w:r>
      <w:r>
        <w:rPr>
          <w:b/>
        </w:rPr>
        <w:t>имущества по минимально допустимой цене</w:t>
      </w:r>
    </w:p>
    <w:p w:rsidR="00AF67F9" w:rsidRPr="00706658" w:rsidRDefault="00AF67F9" w:rsidP="00AF67F9">
      <w:pPr>
        <w:ind w:firstLine="851"/>
        <w:jc w:val="center"/>
        <w:rPr>
          <w:b/>
        </w:rPr>
      </w:pPr>
    </w:p>
    <w:p w:rsidR="008471D7" w:rsidRDefault="008471D7" w:rsidP="008471D7">
      <w:pPr>
        <w:pStyle w:val="a8"/>
        <w:spacing w:before="0" w:beforeAutospacing="0" w:after="0" w:afterAutospacing="0" w:line="264" w:lineRule="auto"/>
        <w:ind w:right="58" w:firstLine="562"/>
        <w:jc w:val="both"/>
      </w:pPr>
      <w:r>
        <w:rPr>
          <w:b/>
          <w:bCs/>
        </w:rPr>
        <w:t>Форма торгов (способ приватизации) –</w:t>
      </w:r>
      <w:r>
        <w:t xml:space="preserve"> продажа имущества по минимально допустимой цене в электронной форме.</w:t>
      </w:r>
    </w:p>
    <w:p w:rsidR="008471D7" w:rsidRDefault="008471D7" w:rsidP="008471D7">
      <w:pPr>
        <w:pStyle w:val="western"/>
        <w:spacing w:before="0" w:beforeAutospacing="0" w:after="0" w:afterAutospacing="0"/>
        <w:ind w:firstLine="562"/>
        <w:jc w:val="both"/>
      </w:pPr>
      <w:r>
        <w:t>Подача заявок и предложений о цене имущества проводится в день и время, указанные в извещении о проведении торгов на электронной площадке – универсальная торговая платформа АО «Сбербанк-АСТ», размещенная на сайте http://utp.sberbank-ast.ru в сети Интернет.</w:t>
      </w:r>
    </w:p>
    <w:p w:rsidR="008471D7" w:rsidRDefault="008471D7" w:rsidP="008471D7">
      <w:pPr>
        <w:pStyle w:val="western"/>
        <w:spacing w:before="0" w:beforeAutospacing="0" w:after="0" w:afterAutospacing="0"/>
        <w:ind w:firstLine="562"/>
        <w:jc w:val="both"/>
      </w:pPr>
      <w:r>
        <w:rPr>
          <w:b/>
          <w:bCs/>
        </w:rPr>
        <w:t xml:space="preserve">Продавец: </w:t>
      </w:r>
      <w:r>
        <w:t>Углегорский муниципальный округ Сахалинской области в лице Комитета по управлению муниципальной собственностью Углегорского муниципального округа Сахалинской области.</w:t>
      </w:r>
      <w:r>
        <w:rPr>
          <w:b/>
          <w:bCs/>
        </w:rPr>
        <w:t xml:space="preserve"> </w:t>
      </w:r>
    </w:p>
    <w:p w:rsidR="008471D7" w:rsidRDefault="008471D7" w:rsidP="008471D7">
      <w:pPr>
        <w:pStyle w:val="western"/>
        <w:spacing w:before="0" w:beforeAutospacing="0" w:after="0" w:afterAutospacing="0"/>
        <w:ind w:firstLine="562"/>
        <w:jc w:val="both"/>
        <w:rPr>
          <w:b/>
          <w:bCs/>
        </w:rPr>
      </w:pPr>
      <w:r>
        <w:rPr>
          <w:b/>
          <w:bCs/>
        </w:rPr>
        <w:t xml:space="preserve">Организатор аукциона: </w:t>
      </w:r>
      <w:r>
        <w:t>Комитета по управлению муниципальной собственностью Углегорского муниципального округа Сахалинской области.</w:t>
      </w:r>
      <w:r>
        <w:rPr>
          <w:b/>
          <w:bCs/>
        </w:rPr>
        <w:t xml:space="preserve"> </w:t>
      </w:r>
    </w:p>
    <w:p w:rsidR="008471D7" w:rsidRDefault="008471D7" w:rsidP="008471D7">
      <w:pPr>
        <w:suppressAutoHyphens/>
        <w:ind w:firstLine="709"/>
      </w:pPr>
      <w:r>
        <w:t xml:space="preserve">Почтовый адрес продавца: 694900, Сахалинская область, Углегорский </w:t>
      </w:r>
      <w:proofErr w:type="gramStart"/>
      <w:r>
        <w:t xml:space="preserve">район,   </w:t>
      </w:r>
      <w:proofErr w:type="gramEnd"/>
      <w:r>
        <w:t xml:space="preserve">                  г. Углегорск, ул. Свободная, д.1. </w:t>
      </w:r>
    </w:p>
    <w:p w:rsidR="008471D7" w:rsidRDefault="008471D7" w:rsidP="008471D7">
      <w:pPr>
        <w:suppressLineNumbers/>
        <w:suppressAutoHyphens/>
        <w:autoSpaceDN w:val="0"/>
        <w:ind w:firstLine="709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Адрес электронной почты: k</w:t>
      </w:r>
      <w:r>
        <w:rPr>
          <w:rFonts w:eastAsia="SimSun"/>
          <w:kern w:val="3"/>
          <w:lang w:val="en-US" w:eastAsia="zh-CN" w:bidi="hi-IN"/>
        </w:rPr>
        <w:t>ums</w:t>
      </w:r>
      <w:r>
        <w:rPr>
          <w:rFonts w:eastAsia="SimSun"/>
          <w:kern w:val="3"/>
          <w:lang w:eastAsia="zh-CN" w:bidi="hi-IN"/>
        </w:rPr>
        <w:t>_</w:t>
      </w:r>
      <w:proofErr w:type="spellStart"/>
      <w:r>
        <w:rPr>
          <w:rFonts w:eastAsia="SimSun"/>
          <w:kern w:val="3"/>
          <w:lang w:val="en-US" w:eastAsia="zh-CN" w:bidi="hi-IN"/>
        </w:rPr>
        <w:t>umr</w:t>
      </w:r>
      <w:proofErr w:type="spellEnd"/>
      <w:r>
        <w:rPr>
          <w:rFonts w:eastAsia="SimSun"/>
          <w:kern w:val="3"/>
          <w:lang w:eastAsia="zh-CN" w:bidi="hi-IN"/>
        </w:rPr>
        <w:t>@</w:t>
      </w:r>
      <w:r>
        <w:rPr>
          <w:rFonts w:eastAsia="SimSun"/>
          <w:kern w:val="3"/>
          <w:lang w:val="en-US" w:eastAsia="zh-CN" w:bidi="hi-IN"/>
        </w:rPr>
        <w:t>mail</w:t>
      </w:r>
      <w:r>
        <w:rPr>
          <w:rFonts w:eastAsia="SimSun"/>
          <w:kern w:val="3"/>
          <w:lang w:eastAsia="zh-CN" w:bidi="hi-IN"/>
        </w:rPr>
        <w:t>.</w:t>
      </w:r>
      <w:proofErr w:type="spellStart"/>
      <w:r>
        <w:rPr>
          <w:rFonts w:eastAsia="SimSun"/>
          <w:kern w:val="3"/>
          <w:lang w:eastAsia="zh-CN" w:bidi="hi-IN"/>
        </w:rPr>
        <w:t>ru</w:t>
      </w:r>
      <w:proofErr w:type="spellEnd"/>
    </w:p>
    <w:p w:rsidR="008471D7" w:rsidRDefault="008471D7" w:rsidP="008471D7">
      <w:pPr>
        <w:suppressAutoHyphens/>
        <w:ind w:firstLine="709"/>
      </w:pPr>
      <w:r>
        <w:t xml:space="preserve">Контактный телефон: 8(42432) 46-102.  </w:t>
      </w:r>
    </w:p>
    <w:p w:rsidR="008471D7" w:rsidRDefault="008471D7" w:rsidP="008471D7">
      <w:pPr>
        <w:suppressAutoHyphens/>
        <w:ind w:firstLine="709"/>
        <w:rPr>
          <w:color w:val="0000FF"/>
          <w:u w:val="single"/>
        </w:rPr>
      </w:pPr>
      <w:r>
        <w:t>Электронная площадка: Сбербанк АСТ-Электронная торговая площадка, https://utp.sberbank-ast.ru/.</w:t>
      </w:r>
    </w:p>
    <w:p w:rsidR="008471D7" w:rsidRDefault="008471D7" w:rsidP="008471D7">
      <w:pPr>
        <w:suppressAutoHyphens/>
        <w:ind w:firstLine="709"/>
      </w:pPr>
      <w:r>
        <w:t xml:space="preserve"> Оператор: </w:t>
      </w:r>
      <w:r>
        <w:rPr>
          <w:color w:val="000000"/>
          <w:shd w:val="clear" w:color="auto" w:fill="FFFFFF"/>
        </w:rPr>
        <w:t>Акционерное общество «Сбербанк - Автоматизированная система торгов»,</w:t>
      </w:r>
      <w:r>
        <w:t xml:space="preserve"> ОГРН 1027707000441, ИНН/КПП 7707308480 /770401001.</w:t>
      </w:r>
    </w:p>
    <w:p w:rsidR="008471D7" w:rsidRDefault="008471D7" w:rsidP="008471D7">
      <w:pPr>
        <w:pStyle w:val="western"/>
        <w:ind w:firstLine="562"/>
        <w:jc w:val="center"/>
        <w:rPr>
          <w:b/>
          <w:bCs/>
        </w:rPr>
      </w:pPr>
      <w:r>
        <w:rPr>
          <w:b/>
          <w:bCs/>
        </w:rPr>
        <w:t xml:space="preserve"> Сведения об Имуществе (лотах), выставляемом на продажу по минимально допустимой цене в электронной форме</w:t>
      </w:r>
    </w:p>
    <w:p w:rsidR="008471D7" w:rsidRDefault="008471D7" w:rsidP="008471D7">
      <w:pPr>
        <w:suppressAutoHyphens/>
        <w:ind w:firstLine="709"/>
        <w:rPr>
          <w:color w:val="000000"/>
        </w:rPr>
      </w:pPr>
      <w:r>
        <w:rPr>
          <w:color w:val="000000"/>
        </w:rPr>
        <w:t>Предметом торгов является объект муниципальной собственности Углегорского муниципального округа Сахалинской области:</w:t>
      </w:r>
    </w:p>
    <w:p w:rsidR="008471D7" w:rsidRDefault="008471D7" w:rsidP="008471D7">
      <w:pPr>
        <w:suppressAutoHyphens/>
        <w:ind w:firstLine="709"/>
        <w:rPr>
          <w:lang w:eastAsia="en-US"/>
        </w:rPr>
      </w:pPr>
      <w:r>
        <w:rPr>
          <w:color w:val="000000"/>
        </w:rPr>
        <w:t xml:space="preserve">ЛОТ: </w:t>
      </w:r>
      <w:r>
        <w:rPr>
          <w:lang w:eastAsia="en-US"/>
        </w:rPr>
        <w:t>Нежилое здание, площадь: 2 598,50 м</w:t>
      </w:r>
      <w:r>
        <w:rPr>
          <w:vertAlign w:val="superscript"/>
          <w:lang w:eastAsia="en-US"/>
        </w:rPr>
        <w:t xml:space="preserve">2 </w:t>
      </w:r>
      <w:r>
        <w:rPr>
          <w:lang w:eastAsia="en-US"/>
        </w:rPr>
        <w:t>(в том числе: пристройка реестровый номер 1.0000009267, помещения: 65:14:0000008:2846, 65:14:00000088:2847, оборудование) на земельном участке с кадастровым номером 65:14:0000008:153</w:t>
      </w:r>
    </w:p>
    <w:p w:rsidR="008471D7" w:rsidRDefault="008471D7" w:rsidP="008471D7">
      <w:pPr>
        <w:suppressAutoHyphens/>
        <w:rPr>
          <w:color w:val="000000"/>
        </w:rPr>
      </w:pPr>
      <w:r>
        <w:rPr>
          <w:lang w:eastAsia="en-US"/>
        </w:rPr>
        <w:t xml:space="preserve">Адрес: Сахалинская область, пгт. Шахтерск, ул. Коммунистическая, д. 1а </w:t>
      </w:r>
    </w:p>
    <w:p w:rsidR="008471D7" w:rsidRDefault="008471D7" w:rsidP="008471D7">
      <w:pPr>
        <w:pStyle w:val="western"/>
        <w:spacing w:before="0" w:beforeAutospacing="0" w:after="0" w:afterAutospacing="0"/>
        <w:jc w:val="both"/>
      </w:pPr>
      <w:r>
        <w:rPr>
          <w:b/>
          <w:bCs/>
        </w:rPr>
        <w:t>Основание проведения продажи имущества</w:t>
      </w:r>
      <w:r>
        <w:t xml:space="preserve">: </w:t>
      </w:r>
    </w:p>
    <w:p w:rsidR="008471D7" w:rsidRDefault="008471D7" w:rsidP="008471D7">
      <w:pPr>
        <w:pStyle w:val="western"/>
        <w:spacing w:before="0" w:beforeAutospacing="0" w:after="0" w:afterAutospacing="0"/>
        <w:jc w:val="both"/>
      </w:pPr>
      <w:r>
        <w:t>решением Собрания Углегорского муниципального округа Сахалинской области от 19.02.2026 № 213 «Об утверждении прогнозного плана приватизации объектов, являющихся муниципальной собственностью Углегорского муниципального округа Сахалинской области на 2026 год»</w:t>
      </w:r>
    </w:p>
    <w:p w:rsidR="008471D7" w:rsidRDefault="008471D7" w:rsidP="008471D7">
      <w:pPr>
        <w:suppressAutoHyphens/>
        <w:rPr>
          <w:b/>
          <w:color w:val="000000"/>
        </w:rPr>
      </w:pPr>
      <w:r w:rsidRPr="006E4521">
        <w:rPr>
          <w:b/>
          <w:color w:val="000000"/>
        </w:rPr>
        <w:t>Услови</w:t>
      </w:r>
      <w:r>
        <w:rPr>
          <w:b/>
          <w:color w:val="000000"/>
        </w:rPr>
        <w:t>я</w:t>
      </w:r>
      <w:r w:rsidRPr="006E4521">
        <w:rPr>
          <w:b/>
          <w:color w:val="000000"/>
        </w:rPr>
        <w:t xml:space="preserve"> приватизации</w:t>
      </w:r>
      <w:r>
        <w:rPr>
          <w:b/>
          <w:color w:val="000000"/>
        </w:rPr>
        <w:t>:</w:t>
      </w:r>
    </w:p>
    <w:p w:rsidR="008471D7" w:rsidRDefault="008471D7" w:rsidP="008471D7">
      <w:pPr>
        <w:suppressAutoHyphens/>
        <w:rPr>
          <w:color w:val="000000"/>
        </w:rPr>
      </w:pPr>
      <w:r>
        <w:rPr>
          <w:color w:val="000000"/>
        </w:rPr>
        <w:t xml:space="preserve">Первоначальная цена – </w:t>
      </w:r>
      <w:r>
        <w:rPr>
          <w:sz w:val="22"/>
          <w:szCs w:val="22"/>
          <w:lang w:eastAsia="en-US"/>
        </w:rPr>
        <w:t>10 371 454,00</w:t>
      </w:r>
      <w:r>
        <w:rPr>
          <w:color w:val="000000"/>
        </w:rPr>
        <w:t xml:space="preserve"> руб., с учетом НДС (Отчет об оценке имущества от </w:t>
      </w:r>
      <w:r>
        <w:t>24.03.2025 № 017-2025</w:t>
      </w:r>
      <w:r>
        <w:rPr>
          <w:color w:val="000000"/>
        </w:rPr>
        <w:t>)</w:t>
      </w:r>
    </w:p>
    <w:p w:rsidR="008471D7" w:rsidRDefault="008471D7" w:rsidP="008471D7">
      <w:pPr>
        <w:pStyle w:val="western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Минимально допустимая цена продажи (5% от начальной цены):</w:t>
      </w:r>
    </w:p>
    <w:p w:rsidR="008471D7" w:rsidRPr="0007676C" w:rsidRDefault="008471D7" w:rsidP="008471D7">
      <w:pPr>
        <w:pStyle w:val="western"/>
        <w:spacing w:before="0" w:beforeAutospacing="0" w:after="0" w:afterAutospacing="0"/>
        <w:jc w:val="both"/>
        <w:rPr>
          <w:b/>
        </w:rPr>
      </w:pPr>
      <w:r>
        <w:rPr>
          <w:b/>
          <w:bCs/>
        </w:rPr>
        <w:t xml:space="preserve"> 518 572</w:t>
      </w:r>
      <w:r w:rsidRPr="0092257A">
        <w:rPr>
          <w:b/>
          <w:bCs/>
        </w:rPr>
        <w:t xml:space="preserve"> </w:t>
      </w:r>
      <w:r w:rsidRPr="0092257A">
        <w:t>(</w:t>
      </w:r>
      <w:r>
        <w:t>Пятьсот восемнадцать тысяч пятьсот семьдесят два</w:t>
      </w:r>
      <w:r w:rsidRPr="0092257A">
        <w:t xml:space="preserve">) рублей </w:t>
      </w:r>
      <w:r w:rsidRPr="00A80D8F">
        <w:rPr>
          <w:b/>
        </w:rPr>
        <w:t>70</w:t>
      </w:r>
      <w:r w:rsidRPr="0092257A">
        <w:t xml:space="preserve"> коп, в том числе НДС 2</w:t>
      </w:r>
      <w:r>
        <w:t>2</w:t>
      </w:r>
      <w:r w:rsidRPr="0092257A">
        <w:t xml:space="preserve">% </w:t>
      </w:r>
      <w:r>
        <w:t xml:space="preserve">114 085,99 </w:t>
      </w:r>
      <w:r w:rsidRPr="0092257A">
        <w:t>(</w:t>
      </w:r>
      <w:r>
        <w:t>Сто четырнадцать тысяч восемьдесят пять</w:t>
      </w:r>
      <w:r w:rsidRPr="0092257A">
        <w:t>) рубл</w:t>
      </w:r>
      <w:r>
        <w:t>я</w:t>
      </w:r>
      <w:r w:rsidRPr="0092257A">
        <w:t xml:space="preserve"> </w:t>
      </w:r>
      <w:r w:rsidRPr="00A80D8F">
        <w:rPr>
          <w:b/>
        </w:rPr>
        <w:t>99</w:t>
      </w:r>
      <w:r w:rsidRPr="0092257A">
        <w:t xml:space="preserve"> коп</w:t>
      </w:r>
      <w:r w:rsidRPr="0007676C">
        <w:rPr>
          <w:b/>
        </w:rPr>
        <w:t>.</w:t>
      </w:r>
    </w:p>
    <w:p w:rsidR="008471D7" w:rsidRDefault="008471D7" w:rsidP="008471D7">
      <w:pPr>
        <w:pStyle w:val="western"/>
        <w:framePr w:hSpace="180" w:wrap="around" w:vAnchor="text" w:hAnchor="margin" w:xAlign="center" w:y="382"/>
        <w:spacing w:before="0" w:beforeAutospacing="0" w:after="0" w:afterAutospacing="0"/>
        <w:jc w:val="both"/>
      </w:pPr>
      <w:r w:rsidRPr="0007676C">
        <w:rPr>
          <w:b/>
          <w:bCs/>
        </w:rPr>
        <w:t>Для участия</w:t>
      </w:r>
      <w:r>
        <w:rPr>
          <w:b/>
          <w:bCs/>
        </w:rPr>
        <w:t xml:space="preserve"> в продаже имущества претендент вносит задаток в размере 1% первоначальной цены в размере: 103 714 </w:t>
      </w:r>
      <w:r w:rsidRPr="0092257A">
        <w:rPr>
          <w:bCs/>
        </w:rPr>
        <w:t>(</w:t>
      </w:r>
      <w:r>
        <w:rPr>
          <w:bCs/>
        </w:rPr>
        <w:t>сто три тысячи семьсот четырнадцать</w:t>
      </w:r>
      <w:r w:rsidRPr="0092257A">
        <w:rPr>
          <w:bCs/>
        </w:rPr>
        <w:t>) рубл</w:t>
      </w:r>
      <w:r>
        <w:rPr>
          <w:bCs/>
        </w:rPr>
        <w:t>ей</w:t>
      </w:r>
      <w:r w:rsidRPr="0092257A">
        <w:rPr>
          <w:color w:val="FF0000"/>
        </w:rPr>
        <w:t xml:space="preserve"> </w:t>
      </w:r>
      <w:r w:rsidRPr="00A80D8F">
        <w:rPr>
          <w:b/>
        </w:rPr>
        <w:t xml:space="preserve">54 </w:t>
      </w:r>
      <w:r w:rsidRPr="0092257A">
        <w:t>коп.</w:t>
      </w:r>
    </w:p>
    <w:p w:rsidR="008E1AA4" w:rsidRDefault="008E1AA4" w:rsidP="009E53A8">
      <w:pPr>
        <w:ind w:left="-100" w:firstLine="808"/>
        <w:rPr>
          <w:lang w:eastAsia="en-US"/>
        </w:rPr>
      </w:pPr>
    </w:p>
    <w:p w:rsidR="009E53A8" w:rsidRDefault="009E53A8" w:rsidP="009E53A8">
      <w:pPr>
        <w:ind w:left="-100" w:firstLine="808"/>
        <w:rPr>
          <w:lang w:eastAsia="en-US"/>
        </w:rPr>
      </w:pPr>
    </w:p>
    <w:p w:rsidR="009E53A8" w:rsidRPr="00183EA6" w:rsidRDefault="009E53A8" w:rsidP="009E53A8">
      <w:pPr>
        <w:pStyle w:val="a8"/>
        <w:spacing w:before="0" w:beforeAutospacing="0" w:after="0" w:afterAutospacing="0"/>
        <w:ind w:firstLine="561"/>
        <w:jc w:val="both"/>
      </w:pPr>
      <w:r w:rsidRPr="00183EA6">
        <w:t xml:space="preserve">Аукцион по лоту назначенный на </w:t>
      </w:r>
      <w:r>
        <w:t>30.</w:t>
      </w:r>
      <w:r w:rsidRPr="001C22B3">
        <w:t>0</w:t>
      </w:r>
      <w:r>
        <w:t>7.</w:t>
      </w:r>
      <w:r w:rsidRPr="00183EA6">
        <w:t>2026г.</w:t>
      </w:r>
      <w:r w:rsidRPr="001C22B3">
        <w:t xml:space="preserve"> </w:t>
      </w:r>
      <w:r>
        <w:rPr>
          <w:lang w:val="en-US"/>
        </w:rPr>
        <w:t>SBR</w:t>
      </w:r>
      <w:r w:rsidRPr="001C22B3">
        <w:t>012-2606160028</w:t>
      </w:r>
      <w:r>
        <w:t xml:space="preserve"> </w:t>
      </w:r>
      <w:r w:rsidRPr="00183EA6">
        <w:t>признан несостоявшимся в связи с отсутствием заявок на участие в торгах.</w:t>
      </w:r>
    </w:p>
    <w:p w:rsidR="009E53A8" w:rsidRPr="00183EA6" w:rsidRDefault="009E53A8" w:rsidP="009E53A8">
      <w:pPr>
        <w:pStyle w:val="a8"/>
        <w:spacing w:before="0" w:beforeAutospacing="0" w:after="0" w:afterAutospacing="0"/>
        <w:ind w:firstLine="561"/>
        <w:jc w:val="both"/>
      </w:pPr>
      <w:r w:rsidRPr="00183EA6">
        <w:lastRenderedPageBreak/>
        <w:t xml:space="preserve">Продажа имущества посредством публичного предложения по лоту назначенная на </w:t>
      </w:r>
      <w:r>
        <w:t>11.09.</w:t>
      </w:r>
      <w:r w:rsidRPr="00183EA6">
        <w:t xml:space="preserve">20206г. </w:t>
      </w:r>
      <w:r>
        <w:rPr>
          <w:lang w:val="en-US"/>
        </w:rPr>
        <w:t>SBR</w:t>
      </w:r>
      <w:r w:rsidRPr="001C22B3">
        <w:t>012-2608060011</w:t>
      </w:r>
      <w:r w:rsidRPr="00183EA6">
        <w:t xml:space="preserve"> признана несостоявшейся в связи с отсутствием заявок на участие в торгах.</w:t>
      </w:r>
    </w:p>
    <w:p w:rsidR="009E53A8" w:rsidRPr="009E53A8" w:rsidRDefault="009E53A8" w:rsidP="009E53A8">
      <w:pPr>
        <w:pStyle w:val="a8"/>
        <w:ind w:firstLine="562"/>
        <w:jc w:val="center"/>
        <w:rPr>
          <w:b/>
        </w:rPr>
      </w:pPr>
      <w:r w:rsidRPr="009E53A8">
        <w:rPr>
          <w:b/>
        </w:rPr>
        <w:t>Дата и время проведения торгов</w:t>
      </w:r>
    </w:p>
    <w:p w:rsidR="009E53A8" w:rsidRDefault="009E53A8" w:rsidP="009E53A8">
      <w:pPr>
        <w:ind w:left="-100" w:firstLine="808"/>
        <w:rPr>
          <w:lang w:eastAsia="en-US"/>
        </w:rPr>
      </w:pPr>
    </w:p>
    <w:p w:rsidR="009E53A8" w:rsidRPr="00706658" w:rsidRDefault="009E53A8" w:rsidP="009E53A8">
      <w:pPr>
        <w:ind w:left="-142"/>
        <w:jc w:val="left"/>
        <w:rPr>
          <w:b/>
        </w:rPr>
      </w:pPr>
      <w:r w:rsidRPr="00706658">
        <w:rPr>
          <w:b/>
        </w:rPr>
        <w:t xml:space="preserve">Прием заявок на </w:t>
      </w:r>
      <w:proofErr w:type="gramStart"/>
      <w:r w:rsidRPr="00706658">
        <w:rPr>
          <w:b/>
        </w:rPr>
        <w:t>торгах:  с</w:t>
      </w:r>
      <w:proofErr w:type="gramEnd"/>
      <w:r w:rsidRPr="00706658">
        <w:rPr>
          <w:b/>
        </w:rPr>
        <w:t xml:space="preserve"> 09:00 час. </w:t>
      </w:r>
      <w:proofErr w:type="gramStart"/>
      <w:r>
        <w:rPr>
          <w:b/>
        </w:rPr>
        <w:t>18.09.</w:t>
      </w:r>
      <w:r>
        <w:rPr>
          <w:b/>
        </w:rPr>
        <w:t>2026</w:t>
      </w:r>
      <w:r w:rsidRPr="00706658">
        <w:rPr>
          <w:b/>
        </w:rPr>
        <w:t xml:space="preserve">  по</w:t>
      </w:r>
      <w:proofErr w:type="gramEnd"/>
      <w:r w:rsidRPr="00706658">
        <w:rPr>
          <w:b/>
        </w:rPr>
        <w:t xml:space="preserve"> 18:00 час. </w:t>
      </w:r>
      <w:r>
        <w:rPr>
          <w:b/>
        </w:rPr>
        <w:t>0</w:t>
      </w:r>
      <w:r>
        <w:rPr>
          <w:b/>
        </w:rPr>
        <w:t>8.11</w:t>
      </w:r>
      <w:r w:rsidRPr="00706658">
        <w:rPr>
          <w:b/>
        </w:rPr>
        <w:t>.202</w:t>
      </w:r>
      <w:r>
        <w:rPr>
          <w:b/>
        </w:rPr>
        <w:t>6</w:t>
      </w:r>
      <w:r w:rsidRPr="00706658">
        <w:rPr>
          <w:b/>
        </w:rPr>
        <w:t xml:space="preserve"> </w:t>
      </w:r>
      <w:proofErr w:type="gramStart"/>
      <w:r w:rsidRPr="00706658">
        <w:rPr>
          <w:b/>
        </w:rPr>
        <w:t>час.(</w:t>
      </w:r>
      <w:proofErr w:type="gramEnd"/>
      <w:r w:rsidRPr="00706658">
        <w:rPr>
          <w:b/>
        </w:rPr>
        <w:t>время Сахалинское)</w:t>
      </w:r>
    </w:p>
    <w:p w:rsidR="009E53A8" w:rsidRPr="00706658" w:rsidRDefault="009E53A8" w:rsidP="009E53A8">
      <w:pPr>
        <w:ind w:left="-142" w:firstLine="709"/>
        <w:jc w:val="left"/>
        <w:rPr>
          <w:b/>
        </w:rPr>
      </w:pPr>
      <w:r w:rsidRPr="00706658">
        <w:rPr>
          <w:b/>
        </w:rPr>
        <w:t xml:space="preserve">Рассмотрение </w:t>
      </w:r>
      <w:proofErr w:type="gramStart"/>
      <w:r w:rsidRPr="00706658">
        <w:rPr>
          <w:b/>
        </w:rPr>
        <w:t xml:space="preserve">заявок:   </w:t>
      </w:r>
      <w:proofErr w:type="gramEnd"/>
      <w:r w:rsidRPr="00706658">
        <w:rPr>
          <w:b/>
        </w:rPr>
        <w:t xml:space="preserve">             </w:t>
      </w:r>
      <w:r w:rsidR="007A79D1">
        <w:rPr>
          <w:b/>
        </w:rPr>
        <w:t xml:space="preserve">   </w:t>
      </w:r>
      <w:r>
        <w:rPr>
          <w:b/>
        </w:rPr>
        <w:t>10.11</w:t>
      </w:r>
      <w:r w:rsidRPr="00706658">
        <w:rPr>
          <w:b/>
        </w:rPr>
        <w:t>.202</w:t>
      </w:r>
      <w:r>
        <w:rPr>
          <w:b/>
        </w:rPr>
        <w:t>6</w:t>
      </w:r>
    </w:p>
    <w:p w:rsidR="009E53A8" w:rsidRPr="00706658" w:rsidRDefault="009E53A8" w:rsidP="009E53A8">
      <w:pPr>
        <w:ind w:left="-142" w:firstLine="709"/>
        <w:jc w:val="left"/>
        <w:rPr>
          <w:b/>
        </w:rPr>
      </w:pPr>
      <w:r w:rsidRPr="00706658">
        <w:rPr>
          <w:b/>
          <w:bCs/>
        </w:rPr>
        <w:t xml:space="preserve">Продажа (торги) </w:t>
      </w:r>
      <w:proofErr w:type="gramStart"/>
      <w:r w:rsidRPr="00706658">
        <w:rPr>
          <w:b/>
          <w:bCs/>
        </w:rPr>
        <w:t xml:space="preserve">состоится:   </w:t>
      </w:r>
      <w:proofErr w:type="gramEnd"/>
      <w:r w:rsidRPr="00706658">
        <w:rPr>
          <w:b/>
          <w:bCs/>
        </w:rPr>
        <w:t xml:space="preserve"> </w:t>
      </w:r>
      <w:r w:rsidR="007A79D1">
        <w:rPr>
          <w:b/>
          <w:bCs/>
        </w:rPr>
        <w:t xml:space="preserve">   </w:t>
      </w:r>
      <w:r w:rsidRPr="00706658">
        <w:rPr>
          <w:b/>
          <w:bCs/>
        </w:rPr>
        <w:t xml:space="preserve"> 1</w:t>
      </w:r>
      <w:r>
        <w:rPr>
          <w:b/>
          <w:bCs/>
        </w:rPr>
        <w:t>2.11</w:t>
      </w:r>
      <w:r w:rsidRPr="00706658">
        <w:rPr>
          <w:b/>
          <w:bCs/>
        </w:rPr>
        <w:t>.202</w:t>
      </w:r>
      <w:r>
        <w:rPr>
          <w:b/>
          <w:bCs/>
        </w:rPr>
        <w:t>6</w:t>
      </w:r>
      <w:r w:rsidRPr="00706658">
        <w:rPr>
          <w:b/>
          <w:bCs/>
        </w:rPr>
        <w:t xml:space="preserve"> в 09 час. 00 мин</w:t>
      </w:r>
      <w:r w:rsidRPr="00706658">
        <w:rPr>
          <w:b/>
          <w:bCs/>
          <w:color w:val="FF0000"/>
        </w:rPr>
        <w:t>.</w:t>
      </w:r>
      <w:r w:rsidRPr="00706658">
        <w:rPr>
          <w:b/>
          <w:bCs/>
        </w:rPr>
        <w:t xml:space="preserve"> </w:t>
      </w:r>
      <w:r w:rsidRPr="00706658">
        <w:rPr>
          <w:b/>
        </w:rPr>
        <w:t>(время Сахалинское)</w:t>
      </w:r>
    </w:p>
    <w:p w:rsidR="009E53A8" w:rsidRDefault="009E53A8" w:rsidP="009E53A8">
      <w:pPr>
        <w:pStyle w:val="2"/>
        <w:spacing w:after="0" w:line="240" w:lineRule="auto"/>
        <w:ind w:left="-142" w:firstLine="709"/>
        <w:rPr>
          <w:b/>
          <w:lang w:val="ru-RU"/>
        </w:rPr>
      </w:pPr>
      <w:r w:rsidRPr="00706658">
        <w:rPr>
          <w:b/>
        </w:rPr>
        <w:t xml:space="preserve">Итоги </w:t>
      </w:r>
      <w:r w:rsidRPr="00706658">
        <w:rPr>
          <w:b/>
          <w:lang w:val="ru-RU"/>
        </w:rPr>
        <w:t>продажи</w:t>
      </w:r>
      <w:r w:rsidRPr="00706658">
        <w:rPr>
          <w:b/>
        </w:rPr>
        <w:t xml:space="preserve"> подводятся:</w:t>
      </w:r>
      <w:r w:rsidR="007A79D1">
        <w:rPr>
          <w:b/>
          <w:lang w:val="ru-RU"/>
        </w:rPr>
        <w:t xml:space="preserve"> </w:t>
      </w:r>
      <w:r w:rsidRPr="00706658">
        <w:rPr>
          <w:b/>
          <w:lang w:val="ru-RU"/>
        </w:rPr>
        <w:t>1</w:t>
      </w:r>
      <w:r>
        <w:rPr>
          <w:b/>
          <w:lang w:val="ru-RU"/>
        </w:rPr>
        <w:t>3.11</w:t>
      </w:r>
      <w:r w:rsidRPr="00706658">
        <w:rPr>
          <w:b/>
          <w:lang w:val="ru-RU"/>
        </w:rPr>
        <w:t>.2</w:t>
      </w:r>
      <w:r w:rsidRPr="00706658">
        <w:rPr>
          <w:b/>
          <w:bCs/>
        </w:rPr>
        <w:t>0</w:t>
      </w:r>
      <w:r w:rsidRPr="00706658">
        <w:rPr>
          <w:b/>
          <w:bCs/>
          <w:lang w:val="ru-RU"/>
        </w:rPr>
        <w:t>2</w:t>
      </w:r>
      <w:r>
        <w:rPr>
          <w:b/>
          <w:bCs/>
          <w:lang w:val="ru-RU"/>
        </w:rPr>
        <w:t>6</w:t>
      </w:r>
      <w:r w:rsidRPr="00706658">
        <w:rPr>
          <w:b/>
          <w:bCs/>
        </w:rPr>
        <w:t xml:space="preserve"> </w:t>
      </w:r>
      <w:r w:rsidRPr="00706658">
        <w:rPr>
          <w:b/>
        </w:rPr>
        <w:t xml:space="preserve">непосредственно после проведения </w:t>
      </w:r>
      <w:r w:rsidRPr="00706658">
        <w:rPr>
          <w:b/>
          <w:lang w:val="ru-RU"/>
        </w:rPr>
        <w:t>продажи</w:t>
      </w:r>
    </w:p>
    <w:p w:rsidR="009E53A8" w:rsidRPr="00706658" w:rsidRDefault="009E53A8" w:rsidP="009E53A8">
      <w:pPr>
        <w:pStyle w:val="2"/>
        <w:spacing w:after="0" w:line="240" w:lineRule="auto"/>
        <w:ind w:left="-142" w:firstLine="709"/>
        <w:rPr>
          <w:bCs/>
        </w:rPr>
      </w:pPr>
      <w:r w:rsidRPr="00706658">
        <w:rPr>
          <w:bCs/>
        </w:rPr>
        <w:t>Победителем торгов признается претендент предложивший наибольшую цену.</w:t>
      </w:r>
    </w:p>
    <w:p w:rsidR="009E53A8" w:rsidRPr="00706658" w:rsidRDefault="009E53A8" w:rsidP="009E53A8">
      <w:pPr>
        <w:tabs>
          <w:tab w:val="left" w:pos="0"/>
          <w:tab w:val="left" w:pos="567"/>
        </w:tabs>
        <w:ind w:left="-142" w:right="-1" w:firstLine="709"/>
        <w:rPr>
          <w:bCs/>
        </w:rPr>
      </w:pPr>
      <w:r w:rsidRPr="00706658">
        <w:rPr>
          <w:bCs/>
        </w:rPr>
        <w:t>При единственном участнике торг</w:t>
      </w:r>
      <w:r w:rsidR="007A79D1">
        <w:rPr>
          <w:bCs/>
        </w:rPr>
        <w:t>ов</w:t>
      </w:r>
      <w:r>
        <w:rPr>
          <w:bCs/>
        </w:rPr>
        <w:t xml:space="preserve"> договор заключается с единственным претендентом</w:t>
      </w:r>
      <w:r w:rsidRPr="00706658">
        <w:rPr>
          <w:bCs/>
        </w:rPr>
        <w:t>.</w:t>
      </w:r>
    </w:p>
    <w:p w:rsidR="009E53A8" w:rsidRPr="00706658" w:rsidRDefault="009E53A8" w:rsidP="009E53A8">
      <w:pPr>
        <w:ind w:left="-142" w:firstLine="708"/>
      </w:pPr>
      <w:r w:rsidRPr="00706658">
        <w:rPr>
          <w:b/>
        </w:rPr>
        <w:t>Осмотр объектов</w:t>
      </w:r>
      <w:r w:rsidRPr="00706658">
        <w:t xml:space="preserve"> по согласованию с контактным лицом каждую пятницу</w:t>
      </w:r>
      <w:r>
        <w:t xml:space="preserve"> по телефону 8/42432/46-102 (Шустова Э.Ю.)</w:t>
      </w:r>
      <w:r w:rsidRPr="00706658">
        <w:t>.</w:t>
      </w:r>
    </w:p>
    <w:p w:rsidR="009E53A8" w:rsidRDefault="009E53A8" w:rsidP="009E53A8">
      <w:pPr>
        <w:ind w:left="-142" w:firstLine="708"/>
      </w:pPr>
      <w:r w:rsidRPr="00706658">
        <w:rPr>
          <w:b/>
        </w:rPr>
        <w:t>Срок заключение договора:</w:t>
      </w:r>
      <w:r w:rsidRPr="00706658">
        <w:t xml:space="preserve"> </w:t>
      </w:r>
      <w:r w:rsidR="00D46877">
        <w:t xml:space="preserve">не ранее 10 дней не позднее 20 дней </w:t>
      </w:r>
      <w:r w:rsidRPr="00706658">
        <w:t>после опубликования протокола итогов торгов.</w:t>
      </w:r>
    </w:p>
    <w:p w:rsidR="007A79D1" w:rsidRPr="00706658" w:rsidRDefault="007A79D1" w:rsidP="009E53A8">
      <w:pPr>
        <w:ind w:left="-142" w:firstLine="708"/>
      </w:pPr>
      <w:r>
        <w:rPr>
          <w:b/>
        </w:rPr>
        <w:t>Оплата по договору:</w:t>
      </w:r>
      <w:r>
        <w:t xml:space="preserve"> в течение 10 дней после заключения договора единой суммой</w:t>
      </w:r>
      <w:bookmarkStart w:id="0" w:name="_GoBack"/>
      <w:bookmarkEnd w:id="0"/>
      <w:r>
        <w:t>.</w:t>
      </w:r>
    </w:p>
    <w:p w:rsidR="009E53A8" w:rsidRPr="00706658" w:rsidRDefault="009E53A8" w:rsidP="009E53A8">
      <w:pPr>
        <w:widowControl w:val="0"/>
        <w:autoSpaceDE w:val="0"/>
        <w:autoSpaceDN w:val="0"/>
        <w:adjustRightInd w:val="0"/>
        <w:rPr>
          <w:b/>
          <w:bCs/>
        </w:rPr>
      </w:pPr>
    </w:p>
    <w:p w:rsidR="009E53A8" w:rsidRPr="00706658" w:rsidRDefault="009E53A8" w:rsidP="009E53A8">
      <w:pPr>
        <w:ind w:left="-100" w:firstLine="808"/>
        <w:rPr>
          <w:lang w:eastAsia="en-US"/>
        </w:rPr>
      </w:pPr>
    </w:p>
    <w:sectPr w:rsidR="009E53A8" w:rsidRPr="00706658" w:rsidSect="0081721F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03"/>
    <w:rsid w:val="0008124E"/>
    <w:rsid w:val="000A21B9"/>
    <w:rsid w:val="000A532C"/>
    <w:rsid w:val="001B16D1"/>
    <w:rsid w:val="002437C1"/>
    <w:rsid w:val="002F0625"/>
    <w:rsid w:val="00317785"/>
    <w:rsid w:val="00357B31"/>
    <w:rsid w:val="003636D8"/>
    <w:rsid w:val="003A2C03"/>
    <w:rsid w:val="00451E3F"/>
    <w:rsid w:val="004E415A"/>
    <w:rsid w:val="00510E09"/>
    <w:rsid w:val="00611FB9"/>
    <w:rsid w:val="00616250"/>
    <w:rsid w:val="00625797"/>
    <w:rsid w:val="00674E14"/>
    <w:rsid w:val="00706658"/>
    <w:rsid w:val="007A79D1"/>
    <w:rsid w:val="0081721F"/>
    <w:rsid w:val="008471D7"/>
    <w:rsid w:val="00875C00"/>
    <w:rsid w:val="0088639D"/>
    <w:rsid w:val="008E1AA4"/>
    <w:rsid w:val="0095363B"/>
    <w:rsid w:val="009E53A8"/>
    <w:rsid w:val="00A075B0"/>
    <w:rsid w:val="00A3157A"/>
    <w:rsid w:val="00AB682F"/>
    <w:rsid w:val="00AB7293"/>
    <w:rsid w:val="00AE0DB3"/>
    <w:rsid w:val="00AF67F9"/>
    <w:rsid w:val="00CB019B"/>
    <w:rsid w:val="00D25A7F"/>
    <w:rsid w:val="00D46877"/>
    <w:rsid w:val="00D71AA5"/>
    <w:rsid w:val="00D963A3"/>
    <w:rsid w:val="00E20CD1"/>
    <w:rsid w:val="00E3384A"/>
    <w:rsid w:val="00E4433F"/>
    <w:rsid w:val="00EE1B7B"/>
    <w:rsid w:val="00EE40A6"/>
    <w:rsid w:val="00EF2415"/>
    <w:rsid w:val="00F8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30F3E-17F3-4447-BBB2-E55AC011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F67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головок_пост"/>
    <w:basedOn w:val="a0"/>
    <w:rsid w:val="00AF67F9"/>
    <w:pPr>
      <w:tabs>
        <w:tab w:val="left" w:pos="10440"/>
      </w:tabs>
      <w:ind w:left="720" w:right="4627"/>
    </w:pPr>
    <w:rPr>
      <w:sz w:val="26"/>
    </w:rPr>
  </w:style>
  <w:style w:type="paragraph" w:customStyle="1" w:styleId="a">
    <w:name w:val="Пункт_пост"/>
    <w:basedOn w:val="a0"/>
    <w:rsid w:val="00AF67F9"/>
    <w:pPr>
      <w:numPr>
        <w:numId w:val="1"/>
      </w:numPr>
      <w:spacing w:before="120"/>
    </w:pPr>
    <w:rPr>
      <w:sz w:val="26"/>
    </w:rPr>
  </w:style>
  <w:style w:type="character" w:styleId="a5">
    <w:name w:val="Hyperlink"/>
    <w:rsid w:val="00AF67F9"/>
    <w:rPr>
      <w:color w:val="0000FF"/>
      <w:u w:val="single"/>
    </w:rPr>
  </w:style>
  <w:style w:type="paragraph" w:styleId="2">
    <w:name w:val="Body Text Indent 2"/>
    <w:basedOn w:val="a0"/>
    <w:link w:val="20"/>
    <w:uiPriority w:val="99"/>
    <w:unhideWhenUsed/>
    <w:rsid w:val="00AB729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uiPriority w:val="99"/>
    <w:rsid w:val="00AB72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alloon Text"/>
    <w:basedOn w:val="a0"/>
    <w:link w:val="a7"/>
    <w:uiPriority w:val="99"/>
    <w:semiHidden/>
    <w:unhideWhenUsed/>
    <w:rsid w:val="001B16D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1B16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western">
    <w:name w:val="western"/>
    <w:basedOn w:val="a0"/>
    <w:rsid w:val="008471D7"/>
    <w:pPr>
      <w:spacing w:before="100" w:beforeAutospacing="1" w:after="100" w:afterAutospacing="1"/>
      <w:jc w:val="left"/>
    </w:pPr>
  </w:style>
  <w:style w:type="paragraph" w:styleId="a8">
    <w:name w:val="Normal (Web)"/>
    <w:basedOn w:val="a0"/>
    <w:rsid w:val="008471D7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1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2574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2024-12-11T05:37:00Z</cp:lastPrinted>
  <dcterms:created xsi:type="dcterms:W3CDTF">2024-11-12T05:46:00Z</dcterms:created>
  <dcterms:modified xsi:type="dcterms:W3CDTF">2026-09-17T03:02:00Z</dcterms:modified>
</cp:coreProperties>
</file>